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DD2675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50E4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B47E94" w:rsidRDefault="006A4015">
      <w:pPr>
        <w:rPr>
          <w:sz w:val="26"/>
          <w:szCs w:val="26"/>
        </w:rPr>
      </w:pPr>
      <w:r w:rsidRPr="00B47E94">
        <w:rPr>
          <w:sz w:val="26"/>
          <w:szCs w:val="26"/>
        </w:rPr>
        <w:t xml:space="preserve">от </w:t>
      </w:r>
      <w:r w:rsidR="009026A0">
        <w:rPr>
          <w:sz w:val="26"/>
          <w:szCs w:val="26"/>
        </w:rPr>
        <w:t>26</w:t>
      </w:r>
      <w:r w:rsidR="00405EB9">
        <w:rPr>
          <w:sz w:val="26"/>
          <w:szCs w:val="26"/>
        </w:rPr>
        <w:t xml:space="preserve"> </w:t>
      </w:r>
      <w:r w:rsidR="00AE467E">
        <w:rPr>
          <w:sz w:val="26"/>
          <w:szCs w:val="26"/>
        </w:rPr>
        <w:t>дека</w:t>
      </w:r>
      <w:r w:rsidR="00AB19F0">
        <w:rPr>
          <w:sz w:val="26"/>
          <w:szCs w:val="26"/>
        </w:rPr>
        <w:t>бр</w:t>
      </w:r>
      <w:r w:rsidR="00405EB9">
        <w:rPr>
          <w:sz w:val="26"/>
          <w:szCs w:val="26"/>
        </w:rPr>
        <w:t xml:space="preserve">я </w:t>
      </w:r>
      <w:r w:rsidR="00E47CC0" w:rsidRPr="00B47E94">
        <w:rPr>
          <w:sz w:val="26"/>
          <w:szCs w:val="26"/>
        </w:rPr>
        <w:t>20</w:t>
      </w:r>
      <w:r w:rsidR="006F2985" w:rsidRPr="00B47E94">
        <w:rPr>
          <w:sz w:val="26"/>
          <w:szCs w:val="26"/>
        </w:rPr>
        <w:t>2</w:t>
      </w:r>
      <w:r w:rsidR="00405EB9">
        <w:rPr>
          <w:sz w:val="26"/>
          <w:szCs w:val="26"/>
        </w:rPr>
        <w:t>2</w:t>
      </w:r>
      <w:r w:rsidR="00E47CC0" w:rsidRPr="00B47E94">
        <w:rPr>
          <w:sz w:val="26"/>
          <w:szCs w:val="26"/>
        </w:rPr>
        <w:t xml:space="preserve"> года                                           </w:t>
      </w:r>
      <w:r w:rsidRPr="00B47E94">
        <w:rPr>
          <w:sz w:val="26"/>
          <w:szCs w:val="26"/>
        </w:rPr>
        <w:t xml:space="preserve">                          </w:t>
      </w:r>
      <w:r w:rsidR="00A35206">
        <w:rPr>
          <w:sz w:val="26"/>
          <w:szCs w:val="26"/>
        </w:rPr>
        <w:t xml:space="preserve">      </w:t>
      </w:r>
      <w:r w:rsidRPr="00B47E94">
        <w:rPr>
          <w:sz w:val="26"/>
          <w:szCs w:val="26"/>
        </w:rPr>
        <w:t xml:space="preserve">  </w:t>
      </w:r>
      <w:r w:rsidR="009026A0">
        <w:rPr>
          <w:sz w:val="26"/>
          <w:szCs w:val="26"/>
        </w:rPr>
        <w:t xml:space="preserve"> </w:t>
      </w:r>
      <w:r w:rsidR="00FF1F8E">
        <w:rPr>
          <w:sz w:val="26"/>
          <w:szCs w:val="26"/>
        </w:rPr>
        <w:t xml:space="preserve">  </w:t>
      </w:r>
      <w:r w:rsidR="00747481">
        <w:rPr>
          <w:sz w:val="26"/>
          <w:szCs w:val="26"/>
        </w:rPr>
        <w:t xml:space="preserve"> </w:t>
      </w:r>
      <w:r w:rsidR="00FF1F8E">
        <w:rPr>
          <w:sz w:val="26"/>
          <w:szCs w:val="26"/>
        </w:rPr>
        <w:t xml:space="preserve">     </w:t>
      </w:r>
      <w:r w:rsidRPr="00B47E94">
        <w:rPr>
          <w:sz w:val="26"/>
          <w:szCs w:val="26"/>
        </w:rPr>
        <w:t xml:space="preserve"> №</w:t>
      </w:r>
      <w:r w:rsidR="009026A0">
        <w:rPr>
          <w:sz w:val="26"/>
          <w:szCs w:val="26"/>
        </w:rPr>
        <w:t>248</w:t>
      </w:r>
    </w:p>
    <w:p w:rsidR="00D14F61" w:rsidRPr="00B47E94" w:rsidRDefault="00D14F61" w:rsidP="00E47CC0">
      <w:pPr>
        <w:jc w:val="center"/>
        <w:rPr>
          <w:sz w:val="26"/>
          <w:szCs w:val="26"/>
        </w:rPr>
      </w:pPr>
    </w:p>
    <w:p w:rsidR="00E47CC0" w:rsidRPr="00B47E94" w:rsidRDefault="00E47CC0" w:rsidP="00E47CC0">
      <w:pPr>
        <w:jc w:val="center"/>
        <w:rPr>
          <w:sz w:val="26"/>
          <w:szCs w:val="26"/>
        </w:rPr>
      </w:pPr>
      <w:r w:rsidRPr="00B47E94">
        <w:rPr>
          <w:sz w:val="26"/>
          <w:szCs w:val="26"/>
        </w:rPr>
        <w:t xml:space="preserve">пос. </w:t>
      </w:r>
      <w:proofErr w:type="spellStart"/>
      <w:r w:rsidRPr="00B47E94">
        <w:rPr>
          <w:sz w:val="26"/>
          <w:szCs w:val="26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DA4676" w:rsidRDefault="00571403" w:rsidP="00867E0D">
            <w:pPr>
              <w:jc w:val="both"/>
              <w:rPr>
                <w:b/>
                <w:bCs/>
                <w:sz w:val="28"/>
                <w:szCs w:val="28"/>
              </w:rPr>
            </w:pPr>
            <w:r w:rsidRPr="00DA4676">
              <w:rPr>
                <w:b/>
                <w:bCs/>
                <w:sz w:val="28"/>
                <w:szCs w:val="28"/>
              </w:rPr>
              <w:t xml:space="preserve">О </w:t>
            </w:r>
            <w:r w:rsidR="00867E0D" w:rsidRPr="00DA4676">
              <w:rPr>
                <w:b/>
                <w:bCs/>
                <w:sz w:val="28"/>
                <w:szCs w:val="28"/>
              </w:rPr>
              <w:t xml:space="preserve">внесении изменений в </w:t>
            </w:r>
            <w:r w:rsidR="005C26E0" w:rsidRPr="00DA4676">
              <w:rPr>
                <w:b/>
                <w:sz w:val="28"/>
                <w:szCs w:val="28"/>
              </w:rPr>
              <w:t xml:space="preserve">составы депутатских комиссий Совета депутатов муниципального образования </w:t>
            </w:r>
            <w:r w:rsidR="005C26E0" w:rsidRPr="00DA4676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5C26E0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В соответствии с регламентом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Pr="00DA4676">
        <w:rPr>
          <w:sz w:val="28"/>
          <w:szCs w:val="28"/>
        </w:rPr>
        <w:t xml:space="preserve">, утвержденным решением Совета депутатов муниципального </w:t>
      </w:r>
      <w:r w:rsidRPr="00DA4676">
        <w:rPr>
          <w:bCs/>
          <w:sz w:val="28"/>
          <w:szCs w:val="28"/>
        </w:rPr>
        <w:t xml:space="preserve">образования «Муниципальный округ Увинский район Удмуртской Республики» </w:t>
      </w:r>
      <w:r w:rsidR="00547EDE">
        <w:rPr>
          <w:sz w:val="28"/>
          <w:szCs w:val="28"/>
        </w:rPr>
        <w:t>от 29.10.2021 №49</w:t>
      </w:r>
      <w:r w:rsidRPr="00DA4676">
        <w:rPr>
          <w:sz w:val="28"/>
          <w:szCs w:val="28"/>
        </w:rPr>
        <w:t xml:space="preserve">, руководствуясь Уставом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0E47">
        <w:rPr>
          <w:sz w:val="28"/>
          <w:szCs w:val="28"/>
        </w:rPr>
        <w:t>, принятым решением</w:t>
      </w:r>
      <w:r w:rsidRPr="00DA4676">
        <w:rPr>
          <w:sz w:val="28"/>
          <w:szCs w:val="28"/>
        </w:rPr>
        <w:t xml:space="preserve"> 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5C26E0" w:rsidRDefault="005C26E0" w:rsidP="005C26E0">
      <w:pPr>
        <w:ind w:firstLine="709"/>
        <w:jc w:val="both"/>
        <w:rPr>
          <w:bCs/>
          <w:sz w:val="28"/>
          <w:szCs w:val="28"/>
        </w:rPr>
      </w:pPr>
      <w:r w:rsidRPr="00DA4676">
        <w:rPr>
          <w:sz w:val="28"/>
          <w:szCs w:val="28"/>
        </w:rPr>
        <w:t>внести в состав</w:t>
      </w:r>
      <w:r w:rsidR="00A103CB">
        <w:rPr>
          <w:sz w:val="28"/>
          <w:szCs w:val="28"/>
        </w:rPr>
        <w:t>ы</w:t>
      </w:r>
      <w:r w:rsidRPr="00DA4676">
        <w:rPr>
          <w:sz w:val="28"/>
          <w:szCs w:val="28"/>
        </w:rPr>
        <w:t xml:space="preserve"> постоянных депутатских комиссий Совета депутатов муниципального образования </w:t>
      </w:r>
      <w:r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362CF">
        <w:rPr>
          <w:sz w:val="28"/>
          <w:szCs w:val="28"/>
        </w:rPr>
        <w:t>, утвержденные</w:t>
      </w:r>
      <w:r w:rsidRPr="00DA4676">
        <w:rPr>
          <w:sz w:val="28"/>
          <w:szCs w:val="28"/>
        </w:rPr>
        <w:t xml:space="preserve"> решением Совета депутатов муниципального образования</w:t>
      </w:r>
      <w:r w:rsidR="00441E67" w:rsidRPr="00DA4676">
        <w:rPr>
          <w:bCs/>
          <w:sz w:val="28"/>
          <w:szCs w:val="28"/>
        </w:rPr>
        <w:t xml:space="preserve"> «Муниципальный округ Увинский район Удмуртской Республики»</w:t>
      </w:r>
      <w:r w:rsidR="00E93AC6">
        <w:rPr>
          <w:bCs/>
          <w:sz w:val="28"/>
          <w:szCs w:val="28"/>
        </w:rPr>
        <w:t xml:space="preserve"> </w:t>
      </w:r>
      <w:r w:rsidR="00E93AC6">
        <w:rPr>
          <w:sz w:val="28"/>
          <w:szCs w:val="28"/>
        </w:rPr>
        <w:t>28</w:t>
      </w:r>
      <w:r w:rsidRPr="00DA4676">
        <w:rPr>
          <w:sz w:val="28"/>
          <w:szCs w:val="28"/>
        </w:rPr>
        <w:t>.09.20</w:t>
      </w:r>
      <w:r w:rsidR="00E93AC6">
        <w:rPr>
          <w:sz w:val="28"/>
          <w:szCs w:val="28"/>
        </w:rPr>
        <w:t>21</w:t>
      </w:r>
      <w:r w:rsidRPr="00DA4676">
        <w:rPr>
          <w:sz w:val="28"/>
          <w:szCs w:val="28"/>
        </w:rPr>
        <w:t xml:space="preserve"> №</w:t>
      </w:r>
      <w:r w:rsidR="00E93AC6">
        <w:rPr>
          <w:sz w:val="28"/>
          <w:szCs w:val="28"/>
        </w:rPr>
        <w:t>19</w:t>
      </w:r>
      <w:r w:rsidR="00B4559B">
        <w:rPr>
          <w:sz w:val="28"/>
          <w:szCs w:val="28"/>
        </w:rPr>
        <w:t xml:space="preserve"> (с изменениями от 22.02.2022 №140</w:t>
      </w:r>
      <w:r w:rsidR="00AE467E">
        <w:rPr>
          <w:sz w:val="28"/>
          <w:szCs w:val="28"/>
        </w:rPr>
        <w:t xml:space="preserve">, от </w:t>
      </w:r>
      <w:r w:rsidR="00AE467E" w:rsidRPr="00A103CB">
        <w:rPr>
          <w:sz w:val="28"/>
          <w:szCs w:val="28"/>
        </w:rPr>
        <w:t>29.09.2022 №2</w:t>
      </w:r>
      <w:r w:rsidR="00A103CB" w:rsidRPr="00A103CB">
        <w:rPr>
          <w:sz w:val="28"/>
          <w:szCs w:val="28"/>
        </w:rPr>
        <w:t>1</w:t>
      </w:r>
      <w:r w:rsidR="00AE467E" w:rsidRPr="00A103CB">
        <w:rPr>
          <w:sz w:val="28"/>
          <w:szCs w:val="28"/>
        </w:rPr>
        <w:t>5),</w:t>
      </w:r>
      <w:r w:rsidR="00AE467E">
        <w:rPr>
          <w:sz w:val="28"/>
          <w:szCs w:val="28"/>
        </w:rPr>
        <w:t xml:space="preserve"> </w:t>
      </w:r>
      <w:r w:rsidR="00AE467E" w:rsidRPr="00DA4676">
        <w:rPr>
          <w:sz w:val="28"/>
          <w:szCs w:val="28"/>
        </w:rPr>
        <w:t>следующие</w:t>
      </w:r>
      <w:r w:rsidRPr="00DA4676">
        <w:rPr>
          <w:bCs/>
          <w:sz w:val="28"/>
          <w:szCs w:val="28"/>
        </w:rPr>
        <w:t xml:space="preserve"> изменения: </w:t>
      </w:r>
    </w:p>
    <w:p w:rsidR="00E45D2D" w:rsidRPr="00DA4676" w:rsidRDefault="00E45D2D" w:rsidP="00E45D2D">
      <w:pPr>
        <w:pStyle w:val="a4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исключить из состава </w:t>
      </w:r>
      <w:r w:rsidRPr="00DA4676">
        <w:rPr>
          <w:sz w:val="28"/>
          <w:szCs w:val="28"/>
        </w:rPr>
        <w:t>депутатской комиссии</w:t>
      </w:r>
      <w:r w:rsidRPr="00DA4676">
        <w:rPr>
          <w:b/>
          <w:sz w:val="28"/>
          <w:szCs w:val="28"/>
        </w:rPr>
        <w:t xml:space="preserve"> </w:t>
      </w:r>
      <w:r w:rsidRPr="00DA4676">
        <w:rPr>
          <w:sz w:val="28"/>
          <w:szCs w:val="28"/>
        </w:rPr>
        <w:t xml:space="preserve">по </w:t>
      </w:r>
      <w:r w:rsidR="00AE467E">
        <w:rPr>
          <w:sz w:val="28"/>
          <w:szCs w:val="28"/>
        </w:rPr>
        <w:t>социальны</w:t>
      </w:r>
      <w:r w:rsidR="00D91302">
        <w:rPr>
          <w:sz w:val="28"/>
          <w:szCs w:val="28"/>
        </w:rPr>
        <w:t>м</w:t>
      </w:r>
      <w:r w:rsidRPr="00DA4676">
        <w:rPr>
          <w:sz w:val="28"/>
          <w:szCs w:val="28"/>
        </w:rPr>
        <w:t xml:space="preserve"> </w:t>
      </w:r>
      <w:r w:rsidR="00A103CB" w:rsidRPr="00DA4676">
        <w:rPr>
          <w:sz w:val="28"/>
          <w:szCs w:val="28"/>
        </w:rPr>
        <w:t>вопросам</w:t>
      </w:r>
      <w:r w:rsidR="00A103CB">
        <w:rPr>
          <w:sz w:val="28"/>
          <w:szCs w:val="28"/>
        </w:rPr>
        <w:t xml:space="preserve"> Совета</w:t>
      </w:r>
      <w:r w:rsidRPr="00DA4676">
        <w:rPr>
          <w:sz w:val="28"/>
          <w:szCs w:val="28"/>
        </w:rPr>
        <w:t xml:space="preserve"> депутатов муниципального образования </w:t>
      </w:r>
      <w:r w:rsidRPr="00DA4676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AE467E">
        <w:rPr>
          <w:sz w:val="28"/>
          <w:szCs w:val="28"/>
        </w:rPr>
        <w:t>Бармина Алексея Александровича</w:t>
      </w:r>
      <w:r w:rsidRPr="00DA4676">
        <w:rPr>
          <w:sz w:val="28"/>
          <w:szCs w:val="28"/>
        </w:rPr>
        <w:t xml:space="preserve">, депутата по </w:t>
      </w:r>
      <w:proofErr w:type="spellStart"/>
      <w:r w:rsidR="00AE467E">
        <w:rPr>
          <w:sz w:val="28"/>
          <w:szCs w:val="28"/>
        </w:rPr>
        <w:t>Удугучинскому</w:t>
      </w:r>
      <w:proofErr w:type="spellEnd"/>
      <w:r w:rsidR="00B90326" w:rsidRPr="00DA4676">
        <w:rPr>
          <w:sz w:val="28"/>
          <w:szCs w:val="28"/>
        </w:rPr>
        <w:t xml:space="preserve"> </w:t>
      </w:r>
      <w:r w:rsidR="00B90326">
        <w:rPr>
          <w:sz w:val="28"/>
          <w:szCs w:val="28"/>
        </w:rPr>
        <w:t>избирательному</w:t>
      </w:r>
      <w:r w:rsidR="00A103CB">
        <w:rPr>
          <w:sz w:val="28"/>
          <w:szCs w:val="28"/>
        </w:rPr>
        <w:t xml:space="preserve"> округу №7</w:t>
      </w:r>
      <w:r w:rsidRPr="00DA4676">
        <w:rPr>
          <w:sz w:val="28"/>
          <w:szCs w:val="28"/>
        </w:rPr>
        <w:t>;</w:t>
      </w:r>
    </w:p>
    <w:p w:rsidR="005C26E0" w:rsidRPr="00E45D2D" w:rsidRDefault="00AE467E" w:rsidP="005C26E0">
      <w:pPr>
        <w:pStyle w:val="a4"/>
        <w:spacing w:after="0" w:line="24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иск</w:t>
      </w:r>
      <w:r w:rsidR="00C53D77">
        <w:rPr>
          <w:sz w:val="28"/>
          <w:szCs w:val="28"/>
        </w:rPr>
        <w:t>л</w:t>
      </w:r>
      <w:r w:rsidR="00C53D77" w:rsidRPr="00DA4676">
        <w:rPr>
          <w:sz w:val="28"/>
          <w:szCs w:val="28"/>
        </w:rPr>
        <w:t xml:space="preserve">ючить </w:t>
      </w:r>
      <w:r>
        <w:rPr>
          <w:sz w:val="28"/>
          <w:szCs w:val="28"/>
        </w:rPr>
        <w:t>из</w:t>
      </w:r>
      <w:r w:rsidR="00C53D77">
        <w:rPr>
          <w:sz w:val="28"/>
          <w:szCs w:val="28"/>
        </w:rPr>
        <w:t xml:space="preserve"> </w:t>
      </w:r>
      <w:r w:rsidR="00B90326">
        <w:rPr>
          <w:sz w:val="28"/>
          <w:szCs w:val="28"/>
        </w:rPr>
        <w:t>состав</w:t>
      </w:r>
      <w:r>
        <w:rPr>
          <w:sz w:val="28"/>
          <w:szCs w:val="28"/>
        </w:rPr>
        <w:t>а</w:t>
      </w:r>
      <w:r w:rsidR="00B90326" w:rsidRPr="00DA4676">
        <w:rPr>
          <w:sz w:val="28"/>
          <w:szCs w:val="28"/>
        </w:rPr>
        <w:t xml:space="preserve"> </w:t>
      </w:r>
      <w:r w:rsidR="00B90326">
        <w:rPr>
          <w:sz w:val="28"/>
          <w:szCs w:val="28"/>
        </w:rPr>
        <w:t>депутатской</w:t>
      </w:r>
      <w:r w:rsidR="00C53D77" w:rsidRPr="00DA4676">
        <w:rPr>
          <w:sz w:val="28"/>
          <w:szCs w:val="28"/>
        </w:rPr>
        <w:t xml:space="preserve"> комиссии</w:t>
      </w:r>
      <w:r w:rsidR="00C53D77" w:rsidRPr="00DA4676">
        <w:rPr>
          <w:b/>
          <w:sz w:val="28"/>
          <w:szCs w:val="28"/>
        </w:rPr>
        <w:t xml:space="preserve"> </w:t>
      </w:r>
      <w:r w:rsidR="00C53D77" w:rsidRPr="00DA4676">
        <w:rPr>
          <w:sz w:val="28"/>
          <w:szCs w:val="28"/>
        </w:rPr>
        <w:t xml:space="preserve">по </w:t>
      </w:r>
      <w:r w:rsidR="00C53D77">
        <w:rPr>
          <w:sz w:val="28"/>
          <w:szCs w:val="28"/>
        </w:rPr>
        <w:t xml:space="preserve">бюджету и экономике </w:t>
      </w:r>
      <w:r w:rsidR="00C53D77" w:rsidRPr="00DA4676">
        <w:rPr>
          <w:sz w:val="28"/>
          <w:szCs w:val="28"/>
        </w:rPr>
        <w:t xml:space="preserve">Совета депутатов муниципального образования </w:t>
      </w:r>
      <w:r w:rsidR="00C53D77" w:rsidRPr="00DA4676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spellStart"/>
      <w:r>
        <w:rPr>
          <w:bCs/>
          <w:sz w:val="28"/>
          <w:szCs w:val="28"/>
        </w:rPr>
        <w:t>Арзамасцева</w:t>
      </w:r>
      <w:proofErr w:type="spellEnd"/>
      <w:r>
        <w:rPr>
          <w:bCs/>
          <w:sz w:val="28"/>
          <w:szCs w:val="28"/>
        </w:rPr>
        <w:t xml:space="preserve"> Михаила Борисовича</w:t>
      </w:r>
      <w:r w:rsidR="00A103CB">
        <w:rPr>
          <w:bCs/>
          <w:sz w:val="28"/>
          <w:szCs w:val="28"/>
        </w:rPr>
        <w:t>, депутата</w:t>
      </w:r>
      <w:r w:rsidR="00A103CB">
        <w:rPr>
          <w:sz w:val="28"/>
          <w:szCs w:val="28"/>
        </w:rPr>
        <w:t>, избранного по муниципальному списку от политической партии ЛДПР – Либерально-демократическая партия России.</w:t>
      </w:r>
    </w:p>
    <w:p w:rsidR="00933524" w:rsidRPr="00DA4676" w:rsidRDefault="005C26E0" w:rsidP="005C26E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4676">
        <w:rPr>
          <w:sz w:val="28"/>
          <w:szCs w:val="28"/>
        </w:rPr>
        <w:t xml:space="preserve"> </w:t>
      </w:r>
    </w:p>
    <w:p w:rsidR="00571ADA" w:rsidRPr="00376F87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Pr="00376F87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Pr="00376F87" w:rsidRDefault="005E26FB" w:rsidP="005E26FB">
      <w:pPr>
        <w:rPr>
          <w:sz w:val="28"/>
          <w:szCs w:val="28"/>
        </w:rPr>
      </w:pPr>
      <w:r w:rsidRPr="00376F87">
        <w:rPr>
          <w:rStyle w:val="FontStyle12"/>
          <w:sz w:val="28"/>
          <w:szCs w:val="28"/>
        </w:rPr>
        <w:t>Председа</w:t>
      </w:r>
      <w:r w:rsidR="00747481">
        <w:rPr>
          <w:rStyle w:val="FontStyle12"/>
          <w:sz w:val="28"/>
          <w:szCs w:val="28"/>
        </w:rPr>
        <w:t xml:space="preserve">тель Совета депутатов   </w:t>
      </w:r>
      <w:r w:rsidR="00B47E94" w:rsidRPr="00376F87">
        <w:rPr>
          <w:rStyle w:val="FontStyle12"/>
          <w:sz w:val="28"/>
          <w:szCs w:val="28"/>
        </w:rPr>
        <w:t xml:space="preserve">   </w:t>
      </w:r>
      <w:r w:rsidR="00450E47" w:rsidRPr="00376F87">
        <w:rPr>
          <w:rStyle w:val="FontStyle12"/>
          <w:sz w:val="28"/>
          <w:szCs w:val="28"/>
        </w:rPr>
        <w:t xml:space="preserve">                          </w:t>
      </w:r>
      <w:r w:rsidR="00A253EA" w:rsidRPr="00376F87">
        <w:rPr>
          <w:rStyle w:val="FontStyle12"/>
          <w:sz w:val="28"/>
          <w:szCs w:val="28"/>
        </w:rPr>
        <w:t xml:space="preserve">   </w:t>
      </w:r>
      <w:r w:rsidR="00CA0CED">
        <w:rPr>
          <w:rStyle w:val="FontStyle12"/>
          <w:sz w:val="28"/>
          <w:szCs w:val="28"/>
        </w:rPr>
        <w:t xml:space="preserve">    </w:t>
      </w:r>
      <w:bookmarkStart w:id="0" w:name="_GoBack"/>
      <w:bookmarkEnd w:id="0"/>
      <w:r w:rsidR="00B47E94" w:rsidRPr="00376F87">
        <w:rPr>
          <w:rStyle w:val="FontStyle12"/>
          <w:sz w:val="28"/>
          <w:szCs w:val="28"/>
        </w:rPr>
        <w:t xml:space="preserve">      И.А. </w:t>
      </w:r>
      <w:proofErr w:type="spellStart"/>
      <w:r w:rsidR="00B47E94" w:rsidRPr="00376F87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376F87" w:rsidSect="009026A0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6DE7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6E50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2CF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6F87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0E47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3D7A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0F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47481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6A0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3CB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19F0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67E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59B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26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D77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0CED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302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D2D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0CF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DA707-61B3-4030-B94F-0105CA30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2022-02-24T12:42:00Z</cp:lastPrinted>
  <dcterms:created xsi:type="dcterms:W3CDTF">2022-12-01T07:13:00Z</dcterms:created>
  <dcterms:modified xsi:type="dcterms:W3CDTF">2023-01-09T07:25:00Z</dcterms:modified>
</cp:coreProperties>
</file>